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A17C7" w14:textId="1B40DE57" w:rsidR="00013090" w:rsidRPr="0060255A" w:rsidRDefault="00013090" w:rsidP="00633F2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13090">
        <w:rPr>
          <w:rFonts w:ascii="Times New Roman" w:hAnsi="Times New Roman" w:cs="Times New Roman"/>
          <w:b/>
          <w:bCs/>
          <w:sz w:val="36"/>
          <w:szCs w:val="36"/>
          <w:u w:val="single"/>
        </w:rPr>
        <w:t>Elijah</w:t>
      </w:r>
      <w:r w:rsidR="00FA3633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Pr="00013090">
        <w:rPr>
          <w:rFonts w:ascii="Times New Roman" w:hAnsi="Times New Roman" w:cs="Times New Roman"/>
          <w:b/>
          <w:bCs/>
          <w:sz w:val="36"/>
          <w:szCs w:val="36"/>
          <w:u w:val="single"/>
        </w:rPr>
        <w:t>Reviving the Widow’s Son</w:t>
      </w:r>
    </w:p>
    <w:p w14:paraId="35DEEBA4" w14:textId="77777777" w:rsidR="00013090" w:rsidRPr="00013090" w:rsidRDefault="00013090" w:rsidP="00633F23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7D18776D" w14:textId="42150CD5" w:rsidR="00633F23" w:rsidRDefault="00633F23" w:rsidP="00633F2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4456A">
        <w:rPr>
          <w:rFonts w:ascii="Times New Roman" w:hAnsi="Times New Roman" w:cs="Times New Roman"/>
          <w:b/>
          <w:bCs/>
          <w:sz w:val="36"/>
          <w:szCs w:val="36"/>
          <w:u w:val="single"/>
        </w:rPr>
        <w:t>1 Kings 17:7-16</w:t>
      </w:r>
      <w:r w:rsidR="0044456A">
        <w:rPr>
          <w:rFonts w:ascii="Times New Roman" w:hAnsi="Times New Roman" w:cs="Times New Roman"/>
          <w:sz w:val="36"/>
          <w:szCs w:val="36"/>
        </w:rPr>
        <w:t>,</w:t>
      </w:r>
      <w:r w:rsidR="00A22BB8">
        <w:rPr>
          <w:rFonts w:ascii="Times New Roman" w:hAnsi="Times New Roman" w:cs="Times New Roman"/>
          <w:sz w:val="36"/>
          <w:szCs w:val="36"/>
        </w:rPr>
        <w:t xml:space="preserve"> </w:t>
      </w:r>
      <w:r w:rsidRPr="00633F23">
        <w:rPr>
          <w:rFonts w:ascii="Times New Roman" w:hAnsi="Times New Roman" w:cs="Times New Roman"/>
          <w:sz w:val="36"/>
          <w:szCs w:val="36"/>
        </w:rPr>
        <w:t>The account of Elijah and the widow of Zarephath offers many insights.</w:t>
      </w:r>
      <w:r w:rsidR="00A51971">
        <w:rPr>
          <w:rFonts w:ascii="Times New Roman" w:hAnsi="Times New Roman" w:cs="Times New Roman"/>
          <w:sz w:val="36"/>
          <w:szCs w:val="36"/>
        </w:rPr>
        <w:t xml:space="preserve"> (</w:t>
      </w:r>
      <w:r w:rsidR="00A51971" w:rsidRPr="00A51971">
        <w:rPr>
          <w:rFonts w:ascii="Times New Roman" w:hAnsi="Times New Roman" w:cs="Times New Roman"/>
          <w:b/>
          <w:bCs/>
          <w:sz w:val="36"/>
          <w:szCs w:val="36"/>
          <w:u w:val="single"/>
        </w:rPr>
        <w:t>Luke 7:11-17</w:t>
      </w:r>
      <w:r w:rsidR="00A51971">
        <w:rPr>
          <w:rFonts w:ascii="Times New Roman" w:hAnsi="Times New Roman" w:cs="Times New Roman"/>
          <w:sz w:val="36"/>
          <w:szCs w:val="36"/>
        </w:rPr>
        <w:t xml:space="preserve"> Jesus revived the only son of the widow of Nain.)</w:t>
      </w:r>
      <w:r w:rsidRPr="00633F23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0E675C4" w14:textId="11306F8E" w:rsidR="00633F23" w:rsidRPr="0044456A" w:rsidRDefault="00633F23" w:rsidP="004445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07E10">
        <w:rPr>
          <w:rFonts w:ascii="Times New Roman" w:hAnsi="Times New Roman" w:cs="Times New Roman"/>
          <w:b/>
          <w:bCs/>
          <w:sz w:val="36"/>
          <w:szCs w:val="36"/>
          <w:u w:val="single"/>
        </w:rPr>
        <w:t>First</w:t>
      </w:r>
      <w:r w:rsidRPr="0044456A">
        <w:rPr>
          <w:rFonts w:ascii="Times New Roman" w:hAnsi="Times New Roman" w:cs="Times New Roman"/>
          <w:sz w:val="36"/>
          <w:szCs w:val="36"/>
        </w:rPr>
        <w:t xml:space="preserve">, God often uses unlikely people and sources to accomplish His purposes. </w:t>
      </w:r>
    </w:p>
    <w:p w14:paraId="4595027B" w14:textId="547C6E26" w:rsidR="00633F23" w:rsidRPr="0044456A" w:rsidRDefault="00633F23" w:rsidP="004445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07E10">
        <w:rPr>
          <w:rFonts w:ascii="Times New Roman" w:hAnsi="Times New Roman" w:cs="Times New Roman"/>
          <w:b/>
          <w:bCs/>
          <w:sz w:val="36"/>
          <w:szCs w:val="36"/>
          <w:u w:val="single"/>
        </w:rPr>
        <w:t>Second</w:t>
      </w:r>
      <w:r w:rsidRPr="0044456A">
        <w:rPr>
          <w:rFonts w:ascii="Times New Roman" w:hAnsi="Times New Roman" w:cs="Times New Roman"/>
          <w:sz w:val="36"/>
          <w:szCs w:val="36"/>
        </w:rPr>
        <w:t xml:space="preserve">, God’s mercy extends to all people, both Jews and Gentiles, and the Sidonian widow was blessed for her faith (see </w:t>
      </w:r>
      <w:r w:rsidRPr="00A22BB8">
        <w:rPr>
          <w:rFonts w:ascii="Times New Roman" w:hAnsi="Times New Roman" w:cs="Times New Roman"/>
          <w:b/>
          <w:bCs/>
          <w:sz w:val="36"/>
          <w:szCs w:val="36"/>
          <w:u w:val="single"/>
        </w:rPr>
        <w:t>Acts 10:34–35</w:t>
      </w:r>
      <w:r w:rsidR="00A22BB8">
        <w:rPr>
          <w:rFonts w:ascii="Times New Roman" w:hAnsi="Times New Roman" w:cs="Times New Roman"/>
          <w:sz w:val="36"/>
          <w:szCs w:val="36"/>
        </w:rPr>
        <w:t xml:space="preserve">, </w:t>
      </w:r>
      <w:r w:rsidR="00A22BB8" w:rsidRPr="00A22BB8">
        <w:rPr>
          <w:rFonts w:ascii="Times New Roman" w:hAnsi="Times New Roman" w:cs="Times New Roman"/>
          <w:i/>
          <w:iCs/>
          <w:sz w:val="36"/>
          <w:szCs w:val="36"/>
        </w:rPr>
        <w:t>“Then Peter opened his mouth and said: "In truth I perceive that God shows no partiality. But in every nation whoever fears Him and works righteousness is accepted by Him.”</w:t>
      </w:r>
      <w:r w:rsidRPr="0044456A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9C3771E" w14:textId="2DC81841" w:rsidR="00A51971" w:rsidRDefault="00633F23" w:rsidP="00A519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07E10">
        <w:rPr>
          <w:rFonts w:ascii="Times New Roman" w:hAnsi="Times New Roman" w:cs="Times New Roman"/>
          <w:b/>
          <w:bCs/>
          <w:sz w:val="36"/>
          <w:szCs w:val="36"/>
          <w:u w:val="single"/>
        </w:rPr>
        <w:t>Third</w:t>
      </w:r>
      <w:r w:rsidRPr="0044456A">
        <w:rPr>
          <w:rFonts w:ascii="Times New Roman" w:hAnsi="Times New Roman" w:cs="Times New Roman"/>
          <w:sz w:val="36"/>
          <w:szCs w:val="36"/>
        </w:rPr>
        <w:t>, God requires faith (</w:t>
      </w:r>
      <w:r w:rsidRPr="00A22BB8">
        <w:rPr>
          <w:rFonts w:ascii="Times New Roman" w:hAnsi="Times New Roman" w:cs="Times New Roman"/>
          <w:b/>
          <w:bCs/>
          <w:sz w:val="36"/>
          <w:szCs w:val="36"/>
          <w:u w:val="single"/>
        </w:rPr>
        <w:t>Heb 11:6</w:t>
      </w:r>
      <w:r w:rsidR="00A22BB8">
        <w:rPr>
          <w:rFonts w:ascii="Times New Roman" w:hAnsi="Times New Roman" w:cs="Times New Roman"/>
          <w:sz w:val="36"/>
          <w:szCs w:val="36"/>
        </w:rPr>
        <w:t>, “</w:t>
      </w:r>
      <w:r w:rsidR="00A22BB8" w:rsidRPr="00A22BB8">
        <w:rPr>
          <w:rFonts w:ascii="Times New Roman" w:hAnsi="Times New Roman" w:cs="Times New Roman"/>
          <w:i/>
          <w:iCs/>
          <w:sz w:val="36"/>
          <w:szCs w:val="36"/>
        </w:rPr>
        <w:t>But without faith it is impossible to please Him, for he who comes to God must believe that He is, and that He is a rewarder of those who diligently seek Him.</w:t>
      </w:r>
      <w:r w:rsidR="00FA3633">
        <w:rPr>
          <w:rFonts w:ascii="Times New Roman" w:hAnsi="Times New Roman" w:cs="Times New Roman"/>
          <w:i/>
          <w:iCs/>
          <w:sz w:val="36"/>
          <w:szCs w:val="36"/>
        </w:rPr>
        <w:t>”</w:t>
      </w:r>
      <w:r w:rsidRPr="0044456A">
        <w:rPr>
          <w:rFonts w:ascii="Times New Roman" w:hAnsi="Times New Roman" w:cs="Times New Roman"/>
          <w:sz w:val="36"/>
          <w:szCs w:val="36"/>
        </w:rPr>
        <w:t xml:space="preserve"> The widow’s miracle only came after she prepared a meal for Elijah—an act of sincere faith on her part</w:t>
      </w:r>
      <w:r w:rsidR="00A51971">
        <w:rPr>
          <w:rFonts w:ascii="Times New Roman" w:hAnsi="Times New Roman" w:cs="Times New Roman"/>
          <w:sz w:val="36"/>
          <w:szCs w:val="36"/>
        </w:rPr>
        <w:t>.</w:t>
      </w:r>
    </w:p>
    <w:p w14:paraId="2A2A081E" w14:textId="5D6EDF7D" w:rsidR="00A51971" w:rsidRDefault="00A51971" w:rsidP="00A519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018096AE" w14:textId="1A3DDDCB" w:rsidR="00A51971" w:rsidRPr="00A51971" w:rsidRDefault="00A51971" w:rsidP="00A519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A51971" w:rsidRPr="00A51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E0E51"/>
    <w:multiLevelType w:val="hybridMultilevel"/>
    <w:tmpl w:val="CBEA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23"/>
    <w:rsid w:val="00013090"/>
    <w:rsid w:val="0044456A"/>
    <w:rsid w:val="0060255A"/>
    <w:rsid w:val="00633F23"/>
    <w:rsid w:val="00A22BB8"/>
    <w:rsid w:val="00A51971"/>
    <w:rsid w:val="00D07E10"/>
    <w:rsid w:val="00FA3633"/>
    <w:rsid w:val="00FA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F3920"/>
  <w15:chartTrackingRefBased/>
  <w15:docId w15:val="{DC201DD6-EBD4-4C0E-A4E3-04C109E4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2021-01-08T15:19:00Z</dcterms:created>
  <dcterms:modified xsi:type="dcterms:W3CDTF">2021-01-08T20:43:00Z</dcterms:modified>
</cp:coreProperties>
</file>